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1C" w:rsidRPr="0027011C" w:rsidRDefault="0027011C" w:rsidP="0027011C">
      <w:pPr>
        <w:spacing w:line="276" w:lineRule="auto"/>
        <w:rPr>
          <w:rFonts w:cs="Times New Roman"/>
          <w:szCs w:val="24"/>
        </w:rPr>
      </w:pPr>
      <w:r w:rsidRPr="0027011C">
        <w:rPr>
          <w:rFonts w:cs="Times New Roman"/>
          <w:szCs w:val="24"/>
        </w:rPr>
        <w:t>REPUBLIKA HRVATSKA</w:t>
      </w:r>
    </w:p>
    <w:p w:rsidR="0027011C" w:rsidRPr="0027011C" w:rsidRDefault="0027011C" w:rsidP="0027011C">
      <w:pPr>
        <w:spacing w:line="276" w:lineRule="auto"/>
        <w:rPr>
          <w:rFonts w:cs="Times New Roman"/>
          <w:szCs w:val="24"/>
        </w:rPr>
      </w:pPr>
      <w:r w:rsidRPr="0027011C">
        <w:rPr>
          <w:rFonts w:cs="Times New Roman"/>
          <w:szCs w:val="24"/>
        </w:rPr>
        <w:t>MEĐIMURSKA ŽUPANIJA</w:t>
      </w:r>
    </w:p>
    <w:p w:rsidR="0027011C" w:rsidRPr="0027011C" w:rsidRDefault="0027011C" w:rsidP="0027011C">
      <w:pPr>
        <w:spacing w:line="276" w:lineRule="auto"/>
        <w:rPr>
          <w:rFonts w:cs="Times New Roman"/>
          <w:b/>
          <w:szCs w:val="24"/>
        </w:rPr>
      </w:pPr>
      <w:r w:rsidRPr="0027011C">
        <w:rPr>
          <w:rFonts w:cs="Times New Roman"/>
          <w:b/>
          <w:szCs w:val="24"/>
        </w:rPr>
        <w:t>OSNOVNA ŠKOLA GORNJI MIHALJEVEC</w:t>
      </w:r>
    </w:p>
    <w:p w:rsidR="0027011C" w:rsidRPr="0027011C" w:rsidRDefault="0027011C" w:rsidP="0027011C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KLASA: 007-04/25-02/0</w:t>
      </w:r>
      <w:r w:rsidR="00AC69FC">
        <w:rPr>
          <w:rFonts w:cs="Times New Roman"/>
          <w:szCs w:val="24"/>
        </w:rPr>
        <w:t>6</w:t>
      </w:r>
    </w:p>
    <w:p w:rsidR="0027011C" w:rsidRPr="0027011C" w:rsidRDefault="0027011C" w:rsidP="0027011C">
      <w:pPr>
        <w:spacing w:line="276" w:lineRule="auto"/>
        <w:rPr>
          <w:rFonts w:cs="Times New Roman"/>
          <w:szCs w:val="24"/>
        </w:rPr>
      </w:pPr>
      <w:r w:rsidRPr="0027011C">
        <w:rPr>
          <w:rFonts w:cs="Times New Roman"/>
          <w:szCs w:val="24"/>
        </w:rPr>
        <w:t>URBROJ: 2109-29/25-01/2</w:t>
      </w:r>
    </w:p>
    <w:p w:rsidR="0027011C" w:rsidRPr="0027011C" w:rsidRDefault="00AC69FC" w:rsidP="0027011C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Gornji Mihaljevec, 17</w:t>
      </w:r>
      <w:r w:rsidR="0027011C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srpnja</w:t>
      </w:r>
      <w:r w:rsidR="0027011C" w:rsidRPr="0027011C">
        <w:rPr>
          <w:rFonts w:cs="Times New Roman"/>
          <w:szCs w:val="24"/>
        </w:rPr>
        <w:t xml:space="preserve"> 2025.</w:t>
      </w:r>
    </w:p>
    <w:p w:rsidR="0027011C" w:rsidRPr="0027011C" w:rsidRDefault="0027011C" w:rsidP="0027011C">
      <w:pPr>
        <w:spacing w:line="276" w:lineRule="auto"/>
        <w:jc w:val="center"/>
        <w:rPr>
          <w:rFonts w:cs="Times New Roman"/>
          <w:b/>
          <w:sz w:val="26"/>
          <w:szCs w:val="26"/>
        </w:rPr>
      </w:pPr>
    </w:p>
    <w:p w:rsidR="0027011C" w:rsidRPr="0027011C" w:rsidRDefault="0027011C" w:rsidP="0027011C">
      <w:pPr>
        <w:spacing w:line="276" w:lineRule="auto"/>
        <w:jc w:val="center"/>
        <w:rPr>
          <w:rFonts w:cs="Times New Roman"/>
          <w:b/>
          <w:sz w:val="26"/>
          <w:szCs w:val="26"/>
        </w:rPr>
      </w:pPr>
      <w:r w:rsidRPr="0027011C">
        <w:rPr>
          <w:rFonts w:cs="Times New Roman"/>
          <w:b/>
          <w:sz w:val="26"/>
          <w:szCs w:val="26"/>
        </w:rPr>
        <w:t>ZAPISNIK</w:t>
      </w:r>
    </w:p>
    <w:p w:rsidR="0027011C" w:rsidRPr="0027011C" w:rsidRDefault="0027011C" w:rsidP="0027011C">
      <w:pPr>
        <w:spacing w:line="276" w:lineRule="auto"/>
        <w:jc w:val="center"/>
        <w:rPr>
          <w:rFonts w:cs="Times New Roman"/>
          <w:b/>
          <w:sz w:val="26"/>
          <w:szCs w:val="26"/>
        </w:rPr>
      </w:pPr>
    </w:p>
    <w:p w:rsidR="0027011C" w:rsidRPr="0027011C" w:rsidRDefault="000263D5" w:rsidP="00000DD8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 </w:t>
      </w:r>
      <w:r w:rsidR="00AC69FC">
        <w:rPr>
          <w:rFonts w:cs="Times New Roman"/>
          <w:szCs w:val="24"/>
        </w:rPr>
        <w:t>3</w:t>
      </w:r>
      <w:r w:rsidR="0027011C">
        <w:rPr>
          <w:rFonts w:cs="Times New Roman"/>
          <w:szCs w:val="24"/>
        </w:rPr>
        <w:t xml:space="preserve">. </w:t>
      </w:r>
      <w:r w:rsidR="0027011C" w:rsidRPr="0027011C">
        <w:rPr>
          <w:rFonts w:cs="Times New Roman"/>
          <w:szCs w:val="24"/>
        </w:rPr>
        <w:t>sjednice Školskog odbora Osnovne škole Gornj</w:t>
      </w:r>
      <w:r w:rsidR="0027011C">
        <w:rPr>
          <w:rFonts w:cs="Times New Roman"/>
          <w:szCs w:val="24"/>
        </w:rPr>
        <w:t xml:space="preserve">i Mihaljevec, koja se održala </w:t>
      </w:r>
      <w:r w:rsidR="00AC69FC">
        <w:rPr>
          <w:rFonts w:cs="Times New Roman"/>
          <w:szCs w:val="24"/>
        </w:rPr>
        <w:t>elektroničkim putem u četvrtak</w:t>
      </w:r>
      <w:r w:rsidR="0027011C" w:rsidRPr="0027011C">
        <w:rPr>
          <w:rFonts w:cs="Times New Roman"/>
          <w:szCs w:val="24"/>
        </w:rPr>
        <w:t xml:space="preserve">, </w:t>
      </w:r>
      <w:r w:rsidR="00AC69FC" w:rsidRPr="00AC69FC">
        <w:rPr>
          <w:rFonts w:cs="Times New Roman"/>
          <w:b/>
          <w:szCs w:val="24"/>
        </w:rPr>
        <w:t>17</w:t>
      </w:r>
      <w:r w:rsidR="0027011C">
        <w:rPr>
          <w:rFonts w:cs="Times New Roman"/>
          <w:b/>
          <w:szCs w:val="24"/>
        </w:rPr>
        <w:t xml:space="preserve">. </w:t>
      </w:r>
      <w:r w:rsidR="00AC69FC">
        <w:rPr>
          <w:rFonts w:cs="Times New Roman"/>
          <w:b/>
          <w:szCs w:val="24"/>
        </w:rPr>
        <w:t>srpnja</w:t>
      </w:r>
      <w:r w:rsidR="0027011C" w:rsidRPr="0027011C">
        <w:rPr>
          <w:rFonts w:cs="Times New Roman"/>
          <w:b/>
          <w:szCs w:val="24"/>
        </w:rPr>
        <w:t xml:space="preserve"> 2025. godine</w:t>
      </w:r>
      <w:r w:rsidR="00AC69FC">
        <w:rPr>
          <w:rFonts w:cs="Times New Roman"/>
          <w:szCs w:val="24"/>
        </w:rPr>
        <w:t xml:space="preserve"> od 8</w:t>
      </w:r>
      <w:r w:rsidR="00F56FB5">
        <w:rPr>
          <w:rFonts w:cs="Times New Roman"/>
          <w:szCs w:val="24"/>
        </w:rPr>
        <w:t>.00 do 1</w:t>
      </w:r>
      <w:r w:rsidR="00AC69FC">
        <w:rPr>
          <w:rFonts w:cs="Times New Roman"/>
          <w:szCs w:val="24"/>
        </w:rPr>
        <w:t>4</w:t>
      </w:r>
      <w:r w:rsidR="00F56FB5">
        <w:rPr>
          <w:rFonts w:cs="Times New Roman"/>
          <w:szCs w:val="24"/>
        </w:rPr>
        <w:t>.00 sati</w:t>
      </w:r>
      <w:r w:rsidR="0027011C" w:rsidRPr="0027011C">
        <w:rPr>
          <w:rFonts w:cs="Times New Roman"/>
          <w:szCs w:val="24"/>
        </w:rPr>
        <w:t xml:space="preserve"> OŠ Gornji Mihaljevec.</w:t>
      </w:r>
    </w:p>
    <w:p w:rsidR="000263D5" w:rsidRDefault="000263D5" w:rsidP="00000DD8">
      <w:pPr>
        <w:spacing w:line="276" w:lineRule="auto"/>
        <w:jc w:val="both"/>
        <w:rPr>
          <w:rFonts w:cs="Times New Roman"/>
          <w:szCs w:val="24"/>
        </w:rPr>
      </w:pPr>
    </w:p>
    <w:p w:rsidR="0027011C" w:rsidRPr="0027011C" w:rsidRDefault="000263D5" w:rsidP="00000DD8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SUDJELOVALI:</w:t>
      </w:r>
      <w:r w:rsidR="0027011C" w:rsidRPr="0027011C">
        <w:rPr>
          <w:rFonts w:cs="Times New Roman"/>
          <w:szCs w:val="24"/>
        </w:rPr>
        <w:t xml:space="preserve"> Silvija Soldat, Ljubica </w:t>
      </w:r>
      <w:proofErr w:type="spellStart"/>
      <w:r w:rsidR="0027011C" w:rsidRPr="0027011C">
        <w:rPr>
          <w:rFonts w:cs="Times New Roman"/>
          <w:szCs w:val="24"/>
        </w:rPr>
        <w:t>Žabek</w:t>
      </w:r>
      <w:proofErr w:type="spellEnd"/>
      <w:r w:rsidR="0027011C" w:rsidRPr="0027011C">
        <w:rPr>
          <w:rFonts w:cs="Times New Roman"/>
          <w:szCs w:val="24"/>
        </w:rPr>
        <w:t xml:space="preserve"> Horvatić, Natalija </w:t>
      </w:r>
      <w:proofErr w:type="spellStart"/>
      <w:r w:rsidR="0027011C" w:rsidRPr="0027011C">
        <w:rPr>
          <w:rFonts w:cs="Times New Roman"/>
          <w:szCs w:val="24"/>
        </w:rPr>
        <w:t>Guterman</w:t>
      </w:r>
      <w:proofErr w:type="spellEnd"/>
      <w:r w:rsidR="0027011C" w:rsidRPr="0027011C">
        <w:rPr>
          <w:rFonts w:cs="Times New Roman"/>
          <w:szCs w:val="24"/>
        </w:rPr>
        <w:t xml:space="preserve"> Vuk, Ines </w:t>
      </w:r>
      <w:proofErr w:type="spellStart"/>
      <w:r w:rsidR="0027011C" w:rsidRPr="0027011C">
        <w:rPr>
          <w:rFonts w:cs="Times New Roman"/>
          <w:szCs w:val="24"/>
        </w:rPr>
        <w:t>Miljančić</w:t>
      </w:r>
      <w:proofErr w:type="spellEnd"/>
    </w:p>
    <w:p w:rsidR="0027011C" w:rsidRPr="0027011C" w:rsidRDefault="0027011C" w:rsidP="00000DD8">
      <w:pPr>
        <w:spacing w:line="276" w:lineRule="auto"/>
        <w:jc w:val="both"/>
        <w:rPr>
          <w:rFonts w:cs="Times New Roman"/>
          <w:szCs w:val="24"/>
        </w:rPr>
      </w:pPr>
    </w:p>
    <w:p w:rsidR="0027011C" w:rsidRPr="0027011C" w:rsidRDefault="0027011C" w:rsidP="00000DD8">
      <w:pPr>
        <w:pStyle w:val="Naslov1"/>
        <w:jc w:val="both"/>
      </w:pPr>
      <w:r w:rsidRPr="0027011C">
        <w:t>DNEVNI RED</w:t>
      </w:r>
    </w:p>
    <w:p w:rsidR="00AC69FC" w:rsidRPr="001646BC" w:rsidRDefault="00AC69FC" w:rsidP="00AC69FC">
      <w:pPr>
        <w:pStyle w:val="Odlomakpopisa"/>
        <w:numPr>
          <w:ilvl w:val="0"/>
          <w:numId w:val="3"/>
        </w:numPr>
        <w:spacing w:line="276" w:lineRule="auto"/>
        <w:jc w:val="both"/>
      </w:pPr>
      <w:r w:rsidRPr="00695384">
        <w:t>Usvajan</w:t>
      </w:r>
      <w:r>
        <w:t>je zapisnika s 2</w:t>
      </w:r>
      <w:r w:rsidRPr="00695384">
        <w:t xml:space="preserve">. sjednice Školskog odbora OŠ Gornji Mihaljevec </w:t>
      </w:r>
      <w:r>
        <w:rPr>
          <w:i/>
        </w:rPr>
        <w:t>(z</w:t>
      </w:r>
      <w:r w:rsidRPr="00695384">
        <w:rPr>
          <w:i/>
        </w:rPr>
        <w:t>apisnik u privitku)</w:t>
      </w:r>
    </w:p>
    <w:p w:rsidR="00AC69FC" w:rsidRDefault="00AC69FC" w:rsidP="00AC69FC">
      <w:pPr>
        <w:pStyle w:val="Odlomakpopisa"/>
        <w:numPr>
          <w:ilvl w:val="0"/>
          <w:numId w:val="3"/>
        </w:numPr>
        <w:spacing w:line="276" w:lineRule="auto"/>
        <w:jc w:val="both"/>
      </w:pPr>
      <w:r>
        <w:t>Donošenje Procjene</w:t>
      </w:r>
      <w:r w:rsidRPr="006F65C9">
        <w:t xml:space="preserve"> postojećeg stanja i analiza rizika u OŠ Gornji Mihaljevec</w:t>
      </w:r>
      <w:r>
        <w:t xml:space="preserve"> (</w:t>
      </w:r>
      <w:r w:rsidRPr="006F65C9">
        <w:rPr>
          <w:i/>
        </w:rPr>
        <w:t>p</w:t>
      </w:r>
      <w:r>
        <w:rPr>
          <w:i/>
        </w:rPr>
        <w:t xml:space="preserve">rocjena </w:t>
      </w:r>
      <w:r w:rsidRPr="00C27D86">
        <w:rPr>
          <w:i/>
        </w:rPr>
        <w:t>u privitku</w:t>
      </w:r>
      <w:r>
        <w:t>)</w:t>
      </w:r>
    </w:p>
    <w:p w:rsidR="00AC69FC" w:rsidRPr="001646BC" w:rsidRDefault="00AC69FC" w:rsidP="00AC69FC">
      <w:pPr>
        <w:pStyle w:val="Odlomakpopisa"/>
        <w:numPr>
          <w:ilvl w:val="0"/>
          <w:numId w:val="3"/>
        </w:numPr>
        <w:spacing w:line="276" w:lineRule="auto"/>
        <w:jc w:val="both"/>
      </w:pPr>
      <w:r>
        <w:t xml:space="preserve">Donošenje </w:t>
      </w:r>
      <w:r w:rsidRPr="006F65C9">
        <w:t>Plan</w:t>
      </w:r>
      <w:r>
        <w:t xml:space="preserve">a </w:t>
      </w:r>
      <w:r w:rsidRPr="006F65C9">
        <w:t>sigurnosti školske ustanove</w:t>
      </w:r>
      <w:r>
        <w:t xml:space="preserve"> (</w:t>
      </w:r>
      <w:r>
        <w:rPr>
          <w:i/>
        </w:rPr>
        <w:t>plan</w:t>
      </w:r>
      <w:r w:rsidRPr="00C27D86">
        <w:rPr>
          <w:i/>
        </w:rPr>
        <w:t xml:space="preserve"> u privitku</w:t>
      </w:r>
      <w:r>
        <w:t>)</w:t>
      </w:r>
    </w:p>
    <w:p w:rsidR="00AC69FC" w:rsidRPr="001646BC" w:rsidRDefault="00AC69FC" w:rsidP="00AC69FC">
      <w:pPr>
        <w:pStyle w:val="Odlomakpopisa"/>
        <w:numPr>
          <w:ilvl w:val="0"/>
          <w:numId w:val="3"/>
        </w:numPr>
        <w:spacing w:line="276" w:lineRule="auto"/>
        <w:jc w:val="both"/>
      </w:pPr>
      <w:r>
        <w:t>Polugodišnji izvještaj o izvršenju financijskog plana OŠ Gornji Mihaljevec za 2025. god. i Obrazloženje istog (</w:t>
      </w:r>
      <w:r w:rsidRPr="006F65C9">
        <w:rPr>
          <w:i/>
        </w:rPr>
        <w:t>Izvještaj i Obrazloženje u privitku</w:t>
      </w:r>
      <w:r>
        <w:t>)</w:t>
      </w:r>
    </w:p>
    <w:p w:rsidR="00AC69FC" w:rsidRPr="00116611" w:rsidRDefault="00AC69FC" w:rsidP="00AC69FC">
      <w:pPr>
        <w:numPr>
          <w:ilvl w:val="0"/>
          <w:numId w:val="3"/>
        </w:numPr>
        <w:spacing w:line="276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 w:rsidRPr="00116611">
        <w:rPr>
          <w:rFonts w:eastAsia="Times New Roman" w:cs="Times New Roman"/>
          <w:szCs w:val="24"/>
          <w:lang w:eastAsia="hr-HR"/>
        </w:rPr>
        <w:t>Ostala pitanja</w:t>
      </w:r>
    </w:p>
    <w:p w:rsidR="0027011C" w:rsidRPr="0027011C" w:rsidRDefault="0027011C" w:rsidP="00000DD8">
      <w:pPr>
        <w:spacing w:line="276" w:lineRule="auto"/>
        <w:jc w:val="both"/>
        <w:rPr>
          <w:rFonts w:cs="Times New Roman"/>
          <w:szCs w:val="24"/>
        </w:rPr>
      </w:pPr>
      <w:r w:rsidRPr="0027011C">
        <w:rPr>
          <w:rFonts w:cs="Times New Roman"/>
          <w:szCs w:val="24"/>
        </w:rPr>
        <w:t>Dnevni red je jednoglasno prihvaćen.</w:t>
      </w:r>
    </w:p>
    <w:p w:rsidR="0027011C" w:rsidRPr="0027011C" w:rsidRDefault="0027011C" w:rsidP="00000DD8">
      <w:pPr>
        <w:spacing w:line="276" w:lineRule="auto"/>
        <w:jc w:val="both"/>
        <w:rPr>
          <w:rFonts w:cs="Times New Roman"/>
          <w:szCs w:val="24"/>
        </w:rPr>
      </w:pPr>
    </w:p>
    <w:p w:rsidR="00DA56E2" w:rsidRPr="0084616D" w:rsidRDefault="0027011C" w:rsidP="00000DD8">
      <w:pPr>
        <w:spacing w:after="160" w:line="256" w:lineRule="auto"/>
        <w:ind w:firstLine="360"/>
        <w:jc w:val="both"/>
        <w:rPr>
          <w:b/>
        </w:rPr>
      </w:pPr>
      <w:r w:rsidRPr="0027011C">
        <w:rPr>
          <w:rFonts w:cs="Times New Roman"/>
          <w:b/>
          <w:szCs w:val="24"/>
        </w:rPr>
        <w:t xml:space="preserve">Ad 1. </w:t>
      </w:r>
      <w:r w:rsidR="00DA56E2" w:rsidRPr="0084616D">
        <w:t xml:space="preserve">Članovi Školskog odbora potvrđuju da su zaprimili Poziv i priložene dokumente putem službenog školskog maila. </w:t>
      </w:r>
    </w:p>
    <w:p w:rsidR="00DA56E2" w:rsidRDefault="00DA56E2" w:rsidP="00000DD8">
      <w:pPr>
        <w:spacing w:line="276" w:lineRule="auto"/>
        <w:jc w:val="both"/>
      </w:pPr>
      <w:r>
        <w:t xml:space="preserve">Primjedbi na zapisnik s </w:t>
      </w:r>
      <w:r w:rsidR="00AC69FC">
        <w:t>2</w:t>
      </w:r>
      <w:r w:rsidRPr="0084616D">
        <w:t>. sjednice Školskog odbora nije bilo. Svi članovi Školskog odbora izjasnili su se</w:t>
      </w:r>
      <w:r>
        <w:t xml:space="preserve"> „za“ prihvaćanje zapisnika s </w:t>
      </w:r>
      <w:r w:rsidR="00AC69FC">
        <w:t>2</w:t>
      </w:r>
      <w:r w:rsidRPr="0084616D">
        <w:t xml:space="preserve">. sjednice Školskog odbora. </w:t>
      </w:r>
    </w:p>
    <w:p w:rsidR="00F56FB5" w:rsidRPr="0084616D" w:rsidRDefault="00F56FB5" w:rsidP="00000DD8">
      <w:pPr>
        <w:spacing w:line="276" w:lineRule="auto"/>
        <w:jc w:val="both"/>
      </w:pPr>
    </w:p>
    <w:p w:rsidR="00DA56E2" w:rsidRPr="0084616D" w:rsidRDefault="00DA56E2" w:rsidP="00000DD8">
      <w:pPr>
        <w:spacing w:line="276" w:lineRule="auto"/>
        <w:jc w:val="both"/>
      </w:pPr>
      <w:r w:rsidRPr="0084616D">
        <w:rPr>
          <w:b/>
        </w:rPr>
        <w:t>Odluka:</w:t>
      </w:r>
      <w:r w:rsidR="00F56FB5">
        <w:rPr>
          <w:b/>
        </w:rPr>
        <w:t xml:space="preserve"> </w:t>
      </w:r>
      <w:r w:rsidRPr="0084616D">
        <w:rPr>
          <w:b/>
        </w:rPr>
        <w:t>Školski odbor OŠ Gornji Mihaljevec jednog</w:t>
      </w:r>
      <w:r>
        <w:rPr>
          <w:b/>
        </w:rPr>
        <w:t xml:space="preserve">lasno je prihvatio zapisnik s </w:t>
      </w:r>
      <w:r w:rsidR="00AC69FC">
        <w:rPr>
          <w:b/>
        </w:rPr>
        <w:t>2</w:t>
      </w:r>
      <w:r w:rsidRPr="0084616D">
        <w:rPr>
          <w:b/>
        </w:rPr>
        <w:t>. sjednice Školskog odbora</w:t>
      </w:r>
      <w:r w:rsidRPr="0084616D">
        <w:t>.</w:t>
      </w:r>
    </w:p>
    <w:p w:rsidR="0027011C" w:rsidRPr="0027011C" w:rsidRDefault="0027011C" w:rsidP="00000DD8">
      <w:pPr>
        <w:spacing w:line="276" w:lineRule="auto"/>
        <w:jc w:val="both"/>
        <w:rPr>
          <w:rFonts w:cs="Times New Roman"/>
          <w:szCs w:val="24"/>
        </w:rPr>
      </w:pPr>
    </w:p>
    <w:p w:rsidR="0027011C" w:rsidRPr="000263D5" w:rsidRDefault="00AC69FC" w:rsidP="00000DD8">
      <w:pPr>
        <w:spacing w:after="160" w:line="256" w:lineRule="auto"/>
        <w:ind w:firstLine="360"/>
        <w:jc w:val="both"/>
        <w:rPr>
          <w:b/>
        </w:rPr>
      </w:pPr>
      <w:r>
        <w:rPr>
          <w:rFonts w:cs="Times New Roman"/>
          <w:b/>
          <w:szCs w:val="24"/>
        </w:rPr>
        <w:t>Ad 2</w:t>
      </w:r>
      <w:r w:rsidR="0027011C" w:rsidRPr="0027011C">
        <w:rPr>
          <w:rFonts w:cs="Times New Roman"/>
          <w:b/>
          <w:szCs w:val="24"/>
        </w:rPr>
        <w:t>.</w:t>
      </w:r>
      <w:r w:rsidR="0027011C" w:rsidRPr="0027011C">
        <w:rPr>
          <w:rFonts w:cs="Times New Roman"/>
          <w:szCs w:val="24"/>
        </w:rPr>
        <w:t xml:space="preserve"> </w:t>
      </w:r>
      <w:r w:rsidR="00CB5B80" w:rsidRPr="0084616D">
        <w:t>Članovi</w:t>
      </w:r>
      <w:r w:rsidR="000263D5">
        <w:t>ma</w:t>
      </w:r>
      <w:r w:rsidR="00CB5B80" w:rsidRPr="0084616D">
        <w:t xml:space="preserve"> Školsk</w:t>
      </w:r>
      <w:r w:rsidR="00CB5B80">
        <w:t>og odbora</w:t>
      </w:r>
      <w:r>
        <w:t xml:space="preserve"> je putem službenog školskog maila</w:t>
      </w:r>
      <w:r w:rsidR="000263D5">
        <w:t xml:space="preserve"> poslan</w:t>
      </w:r>
      <w:r>
        <w:t>a</w:t>
      </w:r>
      <w:r w:rsidR="000263D5">
        <w:t xml:space="preserve"> </w:t>
      </w:r>
      <w:r>
        <w:t xml:space="preserve">Procjena postojećeg stanja i analiza rizika u OŠ Gornji Mihaljevec koju je izradila tvrtka </w:t>
      </w:r>
      <w:proofErr w:type="spellStart"/>
      <w:r>
        <w:t>Vizor</w:t>
      </w:r>
      <w:proofErr w:type="spellEnd"/>
      <w:r>
        <w:t xml:space="preserve"> d.o.o. </w:t>
      </w:r>
      <w:r w:rsidR="000263D5">
        <w:t xml:space="preserve">Članovi su poslali suglasnost za donošenje </w:t>
      </w:r>
      <w:r>
        <w:t>navedene Procjene</w:t>
      </w:r>
      <w:r w:rsidR="000263D5">
        <w:t>.</w:t>
      </w:r>
    </w:p>
    <w:p w:rsidR="0027011C" w:rsidRPr="0027011C" w:rsidRDefault="0027011C" w:rsidP="00000DD8">
      <w:pPr>
        <w:spacing w:line="276" w:lineRule="auto"/>
        <w:jc w:val="both"/>
        <w:rPr>
          <w:rFonts w:cs="Times New Roman"/>
          <w:b/>
          <w:szCs w:val="24"/>
        </w:rPr>
      </w:pPr>
      <w:r w:rsidRPr="0027011C">
        <w:rPr>
          <w:rFonts w:eastAsia="Times New Roman" w:cs="Times New Roman"/>
          <w:b/>
          <w:szCs w:val="24"/>
          <w:lang w:eastAsia="hr-HR"/>
        </w:rPr>
        <w:t xml:space="preserve">Odluka: </w:t>
      </w:r>
      <w:r w:rsidR="000263D5" w:rsidRPr="000263D5">
        <w:rPr>
          <w:b/>
        </w:rPr>
        <w:t xml:space="preserve">Školski odbor jednoglasno </w:t>
      </w:r>
      <w:r w:rsidR="000263D5">
        <w:rPr>
          <w:b/>
        </w:rPr>
        <w:t xml:space="preserve">donosi </w:t>
      </w:r>
      <w:r w:rsidR="00AC69FC">
        <w:rPr>
          <w:b/>
        </w:rPr>
        <w:t>Procjenu postojećeg stanja i analiza rizika u OŠ Gornji Mihaljevec.</w:t>
      </w:r>
    </w:p>
    <w:p w:rsidR="0027011C" w:rsidRPr="0027011C" w:rsidRDefault="0027011C" w:rsidP="00000DD8">
      <w:pPr>
        <w:spacing w:line="276" w:lineRule="auto"/>
        <w:jc w:val="both"/>
        <w:rPr>
          <w:rFonts w:cs="Times New Roman"/>
          <w:b/>
          <w:szCs w:val="24"/>
        </w:rPr>
      </w:pPr>
    </w:p>
    <w:p w:rsidR="000263D5" w:rsidRPr="000263D5" w:rsidRDefault="0027011C" w:rsidP="00000DD8">
      <w:pPr>
        <w:spacing w:after="160" w:line="256" w:lineRule="auto"/>
        <w:ind w:firstLine="360"/>
        <w:jc w:val="both"/>
        <w:rPr>
          <w:b/>
        </w:rPr>
      </w:pPr>
      <w:r w:rsidRPr="0027011C">
        <w:rPr>
          <w:rFonts w:cs="Times New Roman"/>
          <w:b/>
          <w:szCs w:val="24"/>
        </w:rPr>
        <w:t>Ad 4.</w:t>
      </w:r>
      <w:r w:rsidR="000263D5" w:rsidRPr="000263D5">
        <w:t xml:space="preserve"> </w:t>
      </w:r>
      <w:r w:rsidR="000263D5" w:rsidRPr="0084616D">
        <w:t>Članovi</w:t>
      </w:r>
      <w:r w:rsidR="000263D5">
        <w:t>ma</w:t>
      </w:r>
      <w:r w:rsidR="000263D5" w:rsidRPr="0084616D">
        <w:t xml:space="preserve"> Školsk</w:t>
      </w:r>
      <w:r w:rsidR="000263D5">
        <w:t xml:space="preserve">og odbora </w:t>
      </w:r>
      <w:r w:rsidR="00AC69FC">
        <w:t xml:space="preserve">je putem službenog školskog maila </w:t>
      </w:r>
      <w:r w:rsidR="000263D5">
        <w:t xml:space="preserve">poslan </w:t>
      </w:r>
      <w:r w:rsidR="00AC69FC">
        <w:t xml:space="preserve">Plan sigurnosti školske ustanove </w:t>
      </w:r>
      <w:r w:rsidR="00AC69FC">
        <w:t xml:space="preserve">koju je izradila tvrtka </w:t>
      </w:r>
      <w:proofErr w:type="spellStart"/>
      <w:r w:rsidR="00AC69FC">
        <w:t>Vizor</w:t>
      </w:r>
      <w:proofErr w:type="spellEnd"/>
      <w:r w:rsidR="00AC69FC">
        <w:t xml:space="preserve"> d.o.o.</w:t>
      </w:r>
      <w:r w:rsidR="000263D5" w:rsidRPr="0084616D">
        <w:t xml:space="preserve">. </w:t>
      </w:r>
      <w:r w:rsidR="000263D5">
        <w:t xml:space="preserve">Članovi su poslali suglasnost za donošenje </w:t>
      </w:r>
      <w:r w:rsidR="00AC69FC">
        <w:t>navedenog Plana.</w:t>
      </w:r>
    </w:p>
    <w:p w:rsidR="0027011C" w:rsidRPr="000263D5" w:rsidRDefault="0027011C" w:rsidP="00000DD8">
      <w:pPr>
        <w:spacing w:line="276" w:lineRule="auto"/>
        <w:jc w:val="both"/>
        <w:rPr>
          <w:rFonts w:eastAsia="Times New Roman" w:cs="Times New Roman"/>
          <w:b/>
          <w:szCs w:val="24"/>
          <w:lang w:eastAsia="hr-HR"/>
        </w:rPr>
      </w:pPr>
      <w:r w:rsidRPr="0027011C">
        <w:rPr>
          <w:rFonts w:eastAsia="Times New Roman" w:cs="Times New Roman"/>
          <w:b/>
          <w:szCs w:val="24"/>
          <w:lang w:eastAsia="hr-HR"/>
        </w:rPr>
        <w:lastRenderedPageBreak/>
        <w:t xml:space="preserve">Odluka: </w:t>
      </w:r>
      <w:r w:rsidR="000263D5" w:rsidRPr="000263D5">
        <w:rPr>
          <w:b/>
        </w:rPr>
        <w:t xml:space="preserve">Školski odbor jednoglasno </w:t>
      </w:r>
      <w:r w:rsidR="000263D5">
        <w:rPr>
          <w:b/>
        </w:rPr>
        <w:t xml:space="preserve">donosi </w:t>
      </w:r>
      <w:r w:rsidR="00AC69FC">
        <w:rPr>
          <w:b/>
        </w:rPr>
        <w:t>Plan sigurnosti školske ustanove.</w:t>
      </w:r>
    </w:p>
    <w:p w:rsidR="0027011C" w:rsidRPr="0027011C" w:rsidRDefault="0027011C" w:rsidP="00000DD8">
      <w:pPr>
        <w:spacing w:line="276" w:lineRule="auto"/>
        <w:jc w:val="both"/>
        <w:rPr>
          <w:rFonts w:cs="Times New Roman"/>
          <w:szCs w:val="24"/>
        </w:rPr>
      </w:pPr>
    </w:p>
    <w:p w:rsidR="00AC69FC" w:rsidRDefault="0027011C" w:rsidP="00000DD8">
      <w:pPr>
        <w:jc w:val="both"/>
      </w:pPr>
      <w:r w:rsidRPr="0027011C">
        <w:rPr>
          <w:rFonts w:cs="Times New Roman"/>
          <w:b/>
          <w:szCs w:val="24"/>
        </w:rPr>
        <w:t>Ad 5.</w:t>
      </w:r>
      <w:r w:rsidR="000263D5">
        <w:rPr>
          <w:rFonts w:cs="Times New Roman"/>
          <w:szCs w:val="24"/>
        </w:rPr>
        <w:t xml:space="preserve"> </w:t>
      </w:r>
      <w:r w:rsidR="00974863">
        <w:t>Voditeljica računovodstva</w:t>
      </w:r>
      <w:r w:rsidR="00837EBB">
        <w:t xml:space="preserve"> Martina </w:t>
      </w:r>
      <w:proofErr w:type="spellStart"/>
      <w:r w:rsidR="00837EBB">
        <w:t>Kuzma</w:t>
      </w:r>
      <w:proofErr w:type="spellEnd"/>
      <w:r w:rsidR="00837EBB">
        <w:t xml:space="preserve"> izradila je </w:t>
      </w:r>
      <w:r w:rsidR="00AC69FC">
        <w:t>Polugodišnji izvještaj o izvršenju financijskog plana OŠ Gornji Mihaljevec za 2025. god. i Obrazloženje istog</w:t>
      </w:r>
      <w:r w:rsidR="00AC69FC">
        <w:t xml:space="preserve"> te je navedena dokumentacija poslana emailom.</w:t>
      </w:r>
    </w:p>
    <w:p w:rsidR="00000DD8" w:rsidRPr="000263D5" w:rsidRDefault="00974863" w:rsidP="00AC69FC">
      <w:pPr>
        <w:spacing w:after="160" w:line="256" w:lineRule="auto"/>
        <w:ind w:firstLine="708"/>
        <w:jc w:val="both"/>
        <w:rPr>
          <w:b/>
        </w:rPr>
      </w:pPr>
      <w:r>
        <w:t xml:space="preserve">Članovi Školskog odbora nisu </w:t>
      </w:r>
      <w:r w:rsidR="00901C1E">
        <w:t xml:space="preserve">imali ni </w:t>
      </w:r>
      <w:r>
        <w:t>poslali dodatna pitanja</w:t>
      </w:r>
      <w:r w:rsidR="00000DD8">
        <w:t xml:space="preserve"> te su poslali suglasnost za </w:t>
      </w:r>
      <w:r w:rsidR="00AC69FC">
        <w:t xml:space="preserve">usvajanje Polugodišnjeg izvještaja o </w:t>
      </w:r>
      <w:r w:rsidR="00AC69FC">
        <w:t>izvršenju financijskog plana OŠ Gornji Mihaljevec za 2025. god. i Obrazloženje istog</w:t>
      </w:r>
      <w:r w:rsidR="00000DD8">
        <w:t>.</w:t>
      </w:r>
    </w:p>
    <w:p w:rsidR="00AC69FC" w:rsidRPr="00AC69FC" w:rsidRDefault="00974863" w:rsidP="00AC69FC">
      <w:pPr>
        <w:spacing w:after="160" w:line="256" w:lineRule="auto"/>
        <w:ind w:firstLine="708"/>
        <w:jc w:val="both"/>
        <w:rPr>
          <w:b/>
        </w:rPr>
      </w:pPr>
      <w:r w:rsidRPr="0027011C">
        <w:rPr>
          <w:rFonts w:eastAsia="Times New Roman" w:cs="Times New Roman"/>
          <w:b/>
          <w:szCs w:val="24"/>
          <w:lang w:eastAsia="hr-HR"/>
        </w:rPr>
        <w:t xml:space="preserve">Odluka: </w:t>
      </w:r>
      <w:r w:rsidRPr="000263D5">
        <w:rPr>
          <w:b/>
        </w:rPr>
        <w:t xml:space="preserve">Školski odbor jednoglasno </w:t>
      </w:r>
      <w:r w:rsidR="00AC69FC">
        <w:rPr>
          <w:b/>
        </w:rPr>
        <w:t>prihvaća</w:t>
      </w:r>
      <w:r w:rsidRPr="000263D5">
        <w:rPr>
          <w:b/>
        </w:rPr>
        <w:t xml:space="preserve"> </w:t>
      </w:r>
      <w:r w:rsidR="00AC69FC" w:rsidRPr="00AC69FC">
        <w:rPr>
          <w:b/>
        </w:rPr>
        <w:t>Polugodiš</w:t>
      </w:r>
      <w:r w:rsidR="00AC69FC" w:rsidRPr="00AC69FC">
        <w:rPr>
          <w:b/>
        </w:rPr>
        <w:t>nji</w:t>
      </w:r>
      <w:r w:rsidR="00AC69FC" w:rsidRPr="00AC69FC">
        <w:rPr>
          <w:b/>
        </w:rPr>
        <w:t xml:space="preserve"> izvještaj</w:t>
      </w:r>
      <w:r w:rsidR="00AC69FC" w:rsidRPr="00AC69FC">
        <w:rPr>
          <w:b/>
        </w:rPr>
        <w:t xml:space="preserve"> </w:t>
      </w:r>
      <w:r w:rsidR="00AC69FC" w:rsidRPr="00AC69FC">
        <w:rPr>
          <w:b/>
        </w:rPr>
        <w:t>o izvršenju financijskog plana OŠ Gornji Mihaljevec za 2025. god. i Obrazloženje istog.</w:t>
      </w:r>
    </w:p>
    <w:p w:rsidR="0027011C" w:rsidRPr="0027011C" w:rsidRDefault="0027011C" w:rsidP="00AC69FC">
      <w:pPr>
        <w:jc w:val="both"/>
        <w:rPr>
          <w:rFonts w:cs="Times New Roman"/>
          <w:szCs w:val="24"/>
        </w:rPr>
      </w:pPr>
    </w:p>
    <w:p w:rsidR="0027011C" w:rsidRPr="0027011C" w:rsidRDefault="00974863" w:rsidP="00000DD8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Ad 6</w:t>
      </w:r>
      <w:r w:rsidR="0027011C" w:rsidRPr="0027011C">
        <w:rPr>
          <w:rFonts w:cs="Times New Roman"/>
          <w:b/>
          <w:szCs w:val="24"/>
        </w:rPr>
        <w:t xml:space="preserve">. </w:t>
      </w:r>
      <w:r w:rsidR="0027011C" w:rsidRPr="0027011C">
        <w:rPr>
          <w:rFonts w:cs="Times New Roman"/>
          <w:szCs w:val="24"/>
        </w:rPr>
        <w:t>Ostalih pitanja nije bilo</w:t>
      </w:r>
      <w:r w:rsidR="0027011C" w:rsidRPr="0027011C">
        <w:rPr>
          <w:rFonts w:cs="Times New Roman"/>
          <w:b/>
          <w:szCs w:val="24"/>
        </w:rPr>
        <w:t>.</w:t>
      </w:r>
    </w:p>
    <w:p w:rsidR="0027011C" w:rsidRPr="0027011C" w:rsidRDefault="0027011C" w:rsidP="00000DD8">
      <w:pPr>
        <w:spacing w:line="276" w:lineRule="auto"/>
        <w:ind w:firstLine="708"/>
        <w:jc w:val="both"/>
        <w:rPr>
          <w:rFonts w:cs="Times New Roman"/>
          <w:szCs w:val="24"/>
        </w:rPr>
      </w:pPr>
    </w:p>
    <w:p w:rsidR="0027011C" w:rsidRPr="0027011C" w:rsidRDefault="0027011C" w:rsidP="00000DD8">
      <w:pPr>
        <w:spacing w:line="276" w:lineRule="auto"/>
        <w:jc w:val="both"/>
        <w:rPr>
          <w:rFonts w:cs="Times New Roman"/>
          <w:szCs w:val="24"/>
        </w:rPr>
      </w:pPr>
      <w:r w:rsidRPr="0027011C">
        <w:rPr>
          <w:rFonts w:cs="Times New Roman"/>
          <w:szCs w:val="24"/>
        </w:rPr>
        <w:t xml:space="preserve">Sjednica </w:t>
      </w:r>
      <w:r w:rsidR="00974863">
        <w:rPr>
          <w:rFonts w:cs="Times New Roman"/>
          <w:szCs w:val="24"/>
        </w:rPr>
        <w:t>Školskog odbora je završila u 1</w:t>
      </w:r>
      <w:r w:rsidR="00AC69FC">
        <w:rPr>
          <w:rFonts w:cs="Times New Roman"/>
          <w:szCs w:val="24"/>
        </w:rPr>
        <w:t>4</w:t>
      </w:r>
      <w:bookmarkStart w:id="0" w:name="_GoBack"/>
      <w:bookmarkEnd w:id="0"/>
      <w:r w:rsidRPr="0027011C">
        <w:rPr>
          <w:rFonts w:cs="Times New Roman"/>
          <w:szCs w:val="24"/>
        </w:rPr>
        <w:t>.00 sati.</w:t>
      </w:r>
    </w:p>
    <w:p w:rsidR="0027011C" w:rsidRPr="0027011C" w:rsidRDefault="0027011C" w:rsidP="0027011C">
      <w:pPr>
        <w:spacing w:line="276" w:lineRule="auto"/>
        <w:ind w:firstLine="708"/>
        <w:jc w:val="both"/>
        <w:rPr>
          <w:rFonts w:cs="Times New Roman"/>
          <w:szCs w:val="24"/>
        </w:rPr>
      </w:pPr>
    </w:p>
    <w:p w:rsidR="0027011C" w:rsidRPr="0027011C" w:rsidRDefault="0027011C" w:rsidP="0027011C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7011C">
        <w:rPr>
          <w:rFonts w:cs="Times New Roman"/>
          <w:szCs w:val="24"/>
        </w:rPr>
        <w:t>Zapisnik vodila</w:t>
      </w:r>
      <w:r w:rsidR="00974863">
        <w:rPr>
          <w:rFonts w:cs="Times New Roman"/>
          <w:szCs w:val="24"/>
        </w:rPr>
        <w:t>:</w:t>
      </w:r>
      <w:r w:rsidR="00974863">
        <w:rPr>
          <w:rFonts w:cs="Times New Roman"/>
          <w:szCs w:val="24"/>
        </w:rPr>
        <w:tab/>
      </w:r>
      <w:r w:rsidR="00974863">
        <w:rPr>
          <w:rFonts w:cs="Times New Roman"/>
          <w:szCs w:val="24"/>
        </w:rPr>
        <w:tab/>
      </w:r>
      <w:r w:rsidR="00974863">
        <w:rPr>
          <w:rFonts w:cs="Times New Roman"/>
          <w:szCs w:val="24"/>
        </w:rPr>
        <w:tab/>
      </w:r>
      <w:r w:rsidR="00974863">
        <w:rPr>
          <w:rFonts w:cs="Times New Roman"/>
          <w:szCs w:val="24"/>
        </w:rPr>
        <w:tab/>
        <w:t xml:space="preserve">         Predsjednica</w:t>
      </w:r>
      <w:r w:rsidRPr="0027011C">
        <w:rPr>
          <w:rFonts w:cs="Times New Roman"/>
          <w:szCs w:val="24"/>
        </w:rPr>
        <w:t xml:space="preserve"> Školskog odbora:</w:t>
      </w:r>
    </w:p>
    <w:p w:rsidR="0027011C" w:rsidRDefault="00F56FB5" w:rsidP="00F56FB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27011C" w:rsidRPr="0027011C">
        <w:rPr>
          <w:rFonts w:cs="Times New Roman"/>
          <w:szCs w:val="24"/>
        </w:rPr>
        <w:t>Maša Smiljanić Kovač</w:t>
      </w:r>
      <w:r w:rsidR="00974863">
        <w:rPr>
          <w:rFonts w:cs="Times New Roman"/>
          <w:szCs w:val="24"/>
        </w:rPr>
        <w:t>ić</w:t>
      </w:r>
      <w:r w:rsidR="00974863">
        <w:rPr>
          <w:rFonts w:cs="Times New Roman"/>
          <w:szCs w:val="24"/>
        </w:rPr>
        <w:tab/>
      </w:r>
      <w:r w:rsidR="00974863">
        <w:rPr>
          <w:rFonts w:cs="Times New Roman"/>
          <w:szCs w:val="24"/>
        </w:rPr>
        <w:tab/>
      </w:r>
      <w:r w:rsidR="00974863">
        <w:rPr>
          <w:rFonts w:cs="Times New Roman"/>
          <w:szCs w:val="24"/>
        </w:rPr>
        <w:tab/>
      </w:r>
      <w:r w:rsidR="00974863">
        <w:rPr>
          <w:rFonts w:cs="Times New Roman"/>
          <w:szCs w:val="24"/>
        </w:rPr>
        <w:tab/>
      </w:r>
      <w:r w:rsidR="00974863">
        <w:rPr>
          <w:rFonts w:cs="Times New Roman"/>
          <w:szCs w:val="24"/>
        </w:rPr>
        <w:tab/>
        <w:t xml:space="preserve">   </w:t>
      </w:r>
      <w:r>
        <w:rPr>
          <w:rFonts w:cs="Times New Roman"/>
          <w:szCs w:val="24"/>
        </w:rPr>
        <w:t xml:space="preserve">      </w:t>
      </w:r>
      <w:r w:rsidR="00974863">
        <w:rPr>
          <w:rFonts w:cs="Times New Roman"/>
          <w:szCs w:val="24"/>
        </w:rPr>
        <w:t>Silvija Soldat</w:t>
      </w:r>
    </w:p>
    <w:p w:rsidR="00F56FB5" w:rsidRPr="0027011C" w:rsidRDefault="00F56FB5" w:rsidP="0027011C">
      <w:pPr>
        <w:spacing w:line="276" w:lineRule="auto"/>
        <w:ind w:firstLine="708"/>
        <w:jc w:val="both"/>
        <w:rPr>
          <w:rFonts w:cs="Times New Roman"/>
          <w:i/>
          <w:szCs w:val="24"/>
        </w:rPr>
      </w:pPr>
    </w:p>
    <w:p w:rsidR="0027011C" w:rsidRPr="0027011C" w:rsidRDefault="0027011C" w:rsidP="0027011C">
      <w:pPr>
        <w:spacing w:after="160" w:line="259" w:lineRule="auto"/>
        <w:rPr>
          <w:rFonts w:asciiTheme="minorHAnsi" w:hAnsiTheme="minorHAnsi"/>
          <w:sz w:val="22"/>
        </w:rPr>
      </w:pPr>
      <w:r w:rsidRPr="0027011C">
        <w:rPr>
          <w:rFonts w:cs="Times New Roman"/>
          <w:szCs w:val="24"/>
        </w:rPr>
        <w:t xml:space="preserve">      ___________________</w:t>
      </w:r>
      <w:r w:rsidRPr="0027011C">
        <w:rPr>
          <w:rFonts w:cs="Times New Roman"/>
          <w:szCs w:val="24"/>
        </w:rPr>
        <w:tab/>
      </w:r>
      <w:r w:rsidRPr="0027011C">
        <w:rPr>
          <w:rFonts w:cs="Times New Roman"/>
          <w:szCs w:val="24"/>
        </w:rPr>
        <w:tab/>
      </w:r>
      <w:r w:rsidRPr="0027011C">
        <w:rPr>
          <w:rFonts w:cs="Times New Roman"/>
          <w:szCs w:val="24"/>
        </w:rPr>
        <w:tab/>
      </w:r>
      <w:r w:rsidRPr="0027011C">
        <w:rPr>
          <w:rFonts w:cs="Times New Roman"/>
          <w:szCs w:val="24"/>
        </w:rPr>
        <w:tab/>
      </w:r>
      <w:r w:rsidRPr="0027011C">
        <w:rPr>
          <w:rFonts w:cs="Times New Roman"/>
          <w:szCs w:val="24"/>
        </w:rPr>
        <w:tab/>
        <w:t>____________________________</w:t>
      </w:r>
    </w:p>
    <w:p w:rsidR="005A2532" w:rsidRDefault="005A2532"/>
    <w:sectPr w:rsidR="005A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4A0"/>
    <w:multiLevelType w:val="hybridMultilevel"/>
    <w:tmpl w:val="5B263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F5C9B"/>
    <w:multiLevelType w:val="hybridMultilevel"/>
    <w:tmpl w:val="E536C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1C"/>
    <w:rsid w:val="00000DD8"/>
    <w:rsid w:val="000263D5"/>
    <w:rsid w:val="00192706"/>
    <w:rsid w:val="0027011C"/>
    <w:rsid w:val="004C2566"/>
    <w:rsid w:val="005A2532"/>
    <w:rsid w:val="00837EBB"/>
    <w:rsid w:val="00882D02"/>
    <w:rsid w:val="00901C1E"/>
    <w:rsid w:val="00932728"/>
    <w:rsid w:val="00974863"/>
    <w:rsid w:val="00AC69FC"/>
    <w:rsid w:val="00CB5B80"/>
    <w:rsid w:val="00DA56E2"/>
    <w:rsid w:val="00F56FB5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0E65"/>
  <w15:chartTrackingRefBased/>
  <w15:docId w15:val="{EBF08DD7-DB9A-4499-A421-FF24B1BA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DD8"/>
    <w:pPr>
      <w:spacing w:after="0" w:line="240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27011C"/>
    <w:pPr>
      <w:keepNext/>
      <w:spacing w:line="276" w:lineRule="auto"/>
      <w:jc w:val="center"/>
      <w:outlineLvl w:val="0"/>
    </w:pPr>
    <w:rPr>
      <w:rFonts w:cs="Times New Roman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011C"/>
    <w:rPr>
      <w:rFonts w:ascii="Times New Roman" w:hAnsi="Times New Roman" w:cs="Times New Roman"/>
      <w:b/>
      <w:sz w:val="24"/>
      <w:szCs w:val="24"/>
    </w:rPr>
  </w:style>
  <w:style w:type="paragraph" w:styleId="Odlomakpopisa">
    <w:name w:val="List Paragraph"/>
    <w:basedOn w:val="Normal"/>
    <w:uiPriority w:val="34"/>
    <w:qFormat/>
    <w:rsid w:val="0027011C"/>
    <w:pPr>
      <w:ind w:left="720"/>
      <w:contextualSpacing/>
    </w:pPr>
    <w:rPr>
      <w:rFonts w:eastAsia="Times New Roman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DA56E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A56E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2025-07-17T11:02:00Z</dcterms:created>
  <dcterms:modified xsi:type="dcterms:W3CDTF">2025-07-17T11:02:00Z</dcterms:modified>
</cp:coreProperties>
</file>